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11" w:rsidRDefault="0017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ASSOCIAZIONE CULTURALE “ IL VOLO DELL’ANGELO </w:t>
      </w: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Indice </w:t>
      </w: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PRIMO CONCORSO LETTERARIO NAZIONALE DI POESIA “ VENERE “</w:t>
      </w: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partecipazione è estesa a tutti gli autori che intendono concorrere con opere inedite e mai premiate ad altri concorsi ( Pena l’esclusione automatica dal concorso ). I premi saranno assegnati alle opere che si distinguono per la loro qualità letteraria .</w:t>
      </w: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REGOLAMENTO </w:t>
      </w: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Articolo 1 ) Sezioni previste </w:t>
      </w: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A) poesia inedita in lingua italiana a tema libero, 1 sola poesia non superiore ai 40 versi . 1 copia anonima in formato word da inviare insieme ai dati personali dell’autore in altro allegato ( Nome , cognome , indirizzo, città 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telefono, email) insieme alla fotocopia dell’avvenuto versamento da inviare all’indirizzo di posta elettronica </w:t>
      </w:r>
      <w:hyperlink r:id="rId5" w:history="1">
        <w:r w:rsidRPr="00015845">
          <w:rPr>
            <w:rStyle w:val="Collegamentoipertestuale"/>
            <w:rFonts w:ascii="Times New Roman" w:hAnsi="Times New Roman" w:cs="Times New Roman"/>
            <w:sz w:val="24"/>
            <w:szCs w:val="24"/>
          </w:rPr>
          <w:t>cfilox@yahoo.it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B) poesia inedita in vernacolo accompagnata dalla relativa traduzione 1 sola poesia massimo 4° versi  ( l’autore che non manderà la traduzione sarà escluso automaticamente dal concorso)  da inviare all’indirizzo di posta elettronica </w:t>
      </w:r>
      <w:hyperlink r:id="rId6" w:history="1">
        <w:r w:rsidRPr="00015845">
          <w:rPr>
            <w:rStyle w:val="Collegamentoipertestuale"/>
            <w:rFonts w:ascii="Times New Roman" w:hAnsi="Times New Roman" w:cs="Times New Roman"/>
            <w:sz w:val="24"/>
            <w:szCs w:val="24"/>
          </w:rPr>
          <w:t>cfilox@yahoo.it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</w:p>
    <w:p w:rsidR="0017296E" w:rsidRDefault="001729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C) poesia inedita a tema obbligato “L’AMORE “</w:t>
      </w:r>
      <w:r w:rsidR="00544056">
        <w:rPr>
          <w:rFonts w:ascii="Times New Roman" w:hAnsi="Times New Roman" w:cs="Times New Roman"/>
          <w:sz w:val="24"/>
          <w:szCs w:val="24"/>
        </w:rPr>
        <w:t>1 sola poesia massimo 40 versi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056">
        <w:rPr>
          <w:rFonts w:ascii="Times New Roman" w:hAnsi="Times New Roman" w:cs="Times New Roman"/>
          <w:sz w:val="24"/>
          <w:szCs w:val="24"/>
        </w:rPr>
        <w:t xml:space="preserve">da inviare all’indirizzo di posta elettronica </w:t>
      </w:r>
      <w:hyperlink r:id="rId7" w:history="1">
        <w:r w:rsidR="00544056" w:rsidRPr="00015845">
          <w:rPr>
            <w:rStyle w:val="Collegamentoipertestuale"/>
            <w:rFonts w:ascii="Times New Roman" w:hAnsi="Times New Roman" w:cs="Times New Roman"/>
            <w:sz w:val="24"/>
            <w:szCs w:val="24"/>
          </w:rPr>
          <w:t>cfilox@yahoo.it</w:t>
        </w:r>
      </w:hyperlink>
      <w:r w:rsidR="00544056">
        <w:rPr>
          <w:rFonts w:ascii="Times New Roman" w:hAnsi="Times New Roman" w:cs="Times New Roman"/>
          <w:sz w:val="24"/>
          <w:szCs w:val="24"/>
        </w:rPr>
        <w:t xml:space="preserve"> con la fotocopia dell’avvenuto versamento e i dati personali dell’autore ( Nome , cognome, indirizzo , città, telefono, email ) .</w:t>
      </w: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Articolo 2 ) Scadenza di presentazione </w:t>
      </w: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opere dovranno pervenire entro e non oltre il 18 luglio 2019 via email all’indirizzo di posta elettronica </w:t>
      </w:r>
      <w:hyperlink r:id="rId8" w:history="1">
        <w:r w:rsidRPr="00015845">
          <w:rPr>
            <w:rStyle w:val="Collegamentoipertestuale"/>
            <w:rFonts w:ascii="Times New Roman" w:hAnsi="Times New Roman" w:cs="Times New Roman"/>
            <w:sz w:val="24"/>
            <w:szCs w:val="24"/>
          </w:rPr>
          <w:t>cfilox@yahoo.it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Le opere giunte dopo la data di scadenza non saranno prese in considerazione . </w:t>
      </w: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precisa che per eventuali chiarimenti è possibile scrivere all’indirizzo di posta elettronica </w:t>
      </w:r>
      <w:hyperlink r:id="rId9" w:history="1">
        <w:r w:rsidRPr="00015845">
          <w:rPr>
            <w:rStyle w:val="Collegamentoipertestuale"/>
            <w:rFonts w:ascii="Times New Roman" w:hAnsi="Times New Roman" w:cs="Times New Roman"/>
            <w:sz w:val="24"/>
            <w:szCs w:val="24"/>
          </w:rPr>
          <w:t>cfilox@yahoo.it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 telefonare al numero 3891379989 .</w:t>
      </w: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Articolo 3 ) Quota di partecipazione </w:t>
      </w: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quota di partecipazione per ciascuna sezione è di 5 euro quale contributo spese di spedizione e di segreteria .</w:t>
      </w:r>
    </w:p>
    <w:p w:rsidR="00544056" w:rsidRDefault="0054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quota può essere versata attraverso la seguente modalità : sul numero carta 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5333 1710 2916 5343 ( Nota bene non si accettano altre modalità di pagamento ) intestata  a Filomena Costa codice fiscale </w:t>
      </w:r>
      <w:r w:rsidR="00D11447">
        <w:rPr>
          <w:rFonts w:ascii="Times New Roman" w:hAnsi="Times New Roman" w:cs="Times New Roman"/>
          <w:sz w:val="24"/>
          <w:szCs w:val="24"/>
        </w:rPr>
        <w:t xml:space="preserve">CSTFMN83A59C349A inviando la fotocopia dell’avvenuto versamento all’indirizzo di posta elettronica </w:t>
      </w:r>
      <w:hyperlink r:id="rId10" w:history="1">
        <w:r w:rsidR="00D11447" w:rsidRPr="00015845">
          <w:rPr>
            <w:rStyle w:val="Collegamentoipertestuale"/>
            <w:rFonts w:ascii="Times New Roman" w:hAnsi="Times New Roman" w:cs="Times New Roman"/>
            <w:sz w:val="24"/>
            <w:szCs w:val="24"/>
          </w:rPr>
          <w:t>cfilox@yahoo.it</w:t>
        </w:r>
      </w:hyperlink>
      <w:r w:rsidR="00D11447">
        <w:rPr>
          <w:rFonts w:ascii="Times New Roman" w:hAnsi="Times New Roman" w:cs="Times New Roman"/>
          <w:sz w:val="24"/>
          <w:szCs w:val="24"/>
        </w:rPr>
        <w:t>.</w:t>
      </w:r>
    </w:p>
    <w:p w:rsidR="00D11447" w:rsidRDefault="00D11447">
      <w:pPr>
        <w:rPr>
          <w:rFonts w:ascii="Times New Roman" w:hAnsi="Times New Roman" w:cs="Times New Roman"/>
          <w:sz w:val="24"/>
          <w:szCs w:val="24"/>
        </w:rPr>
      </w:pPr>
    </w:p>
    <w:p w:rsidR="00D11447" w:rsidRDefault="00D11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Articolo 4 ) L’autore dovrà dichiarare sotto i suoi dati personali che l’opera è frutto del suo ingegno e libere da qualsiasi vincolo oltre all’autorizzazione e al trattamento dei dati personali ai sensi dell’art 13 del D.L.G.S. numero 196 \ 036 , l’opera letteraria , la fotocopia dell’avvenuto versamento e i dati personali all’indirizzo di posta elettronica </w:t>
      </w:r>
      <w:hyperlink r:id="rId11" w:history="1">
        <w:r w:rsidRPr="00015845">
          <w:rPr>
            <w:rStyle w:val="Collegamentoipertestuale"/>
            <w:rFonts w:ascii="Times New Roman" w:hAnsi="Times New Roman" w:cs="Times New Roman"/>
            <w:sz w:val="24"/>
            <w:szCs w:val="24"/>
          </w:rPr>
          <w:t>cfilox@yahoo.it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L’assenza della quota , dei dati e della dichiarazione comporta l’esclusione automatica dal concorso. </w:t>
      </w:r>
    </w:p>
    <w:p w:rsidR="00D11447" w:rsidRDefault="00D11447">
      <w:pPr>
        <w:rPr>
          <w:rFonts w:ascii="Times New Roman" w:hAnsi="Times New Roman" w:cs="Times New Roman"/>
          <w:sz w:val="24"/>
          <w:szCs w:val="24"/>
        </w:rPr>
      </w:pPr>
    </w:p>
    <w:p w:rsidR="00D11447" w:rsidRDefault="00D11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5 ) La giuria altamente qualificata è composta da esponenti della cultura e del sociale e provvederà alla valutazione delle opere .</w:t>
      </w:r>
    </w:p>
    <w:p w:rsidR="00D11447" w:rsidRDefault="00D11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giuria sarà resa nota il giorno della premiazione che si terrà in data 7 settembre 2019 in luogo ancora da definire a Cosenza , in Calabria. </w:t>
      </w:r>
    </w:p>
    <w:p w:rsidR="00D11447" w:rsidRDefault="00D11447">
      <w:pPr>
        <w:rPr>
          <w:rFonts w:ascii="Times New Roman" w:hAnsi="Times New Roman" w:cs="Times New Roman"/>
          <w:sz w:val="24"/>
          <w:szCs w:val="24"/>
        </w:rPr>
      </w:pPr>
    </w:p>
    <w:p w:rsidR="00D11447" w:rsidRDefault="00D11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Articolo 6 ) Saranno premiati i primi tre di ogni sezione . La giuria si riserva la facoltà di assegnare altri premi agli autori più meritevoli . L’autore che non sarà presente alla cerimonia di premiazione potrà avere il premio al suo domicilio pagando le spese di spedizione </w:t>
      </w:r>
      <w:r w:rsidR="004A4844">
        <w:rPr>
          <w:rFonts w:ascii="Times New Roman" w:hAnsi="Times New Roman" w:cs="Times New Roman"/>
          <w:sz w:val="24"/>
          <w:szCs w:val="24"/>
        </w:rPr>
        <w:t>. Finalisti e vincitori saranno avvisati per email e telefonicamente per poter avere la possibilità di presentare l’evento .</w:t>
      </w:r>
    </w:p>
    <w:p w:rsidR="004A4844" w:rsidRDefault="004A4844">
      <w:pPr>
        <w:rPr>
          <w:rFonts w:ascii="Times New Roman" w:hAnsi="Times New Roman" w:cs="Times New Roman"/>
          <w:sz w:val="24"/>
          <w:szCs w:val="24"/>
        </w:rPr>
      </w:pPr>
    </w:p>
    <w:p w:rsidR="004A4844" w:rsidRDefault="004A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Articolo 7 ) la premiazione si terrà in data 7 settembre a Cosenza  in luogo ancora da definire. Il luogo sarà comunicato telefonicamente e per email agli autori . A seguire dopo la premiazione ci sarà la cena conviviale tra poeti. </w:t>
      </w:r>
    </w:p>
    <w:p w:rsidR="004A4844" w:rsidRDefault="004A4844">
      <w:pPr>
        <w:rPr>
          <w:rFonts w:ascii="Times New Roman" w:hAnsi="Times New Roman" w:cs="Times New Roman"/>
          <w:sz w:val="24"/>
          <w:szCs w:val="24"/>
        </w:rPr>
      </w:pPr>
    </w:p>
    <w:p w:rsidR="004A4844" w:rsidRPr="0017296E" w:rsidRDefault="004A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Articolo 8 ) Il concorso si autofinanzia da solo ed è un semplice mezzo per la diffusione della cultura . L’autore che partecipa al concorso ne accetta il pieno regolamento senza avere nulla a pretendere . </w:t>
      </w:r>
      <w:bookmarkStart w:id="0" w:name="_GoBack"/>
      <w:bookmarkEnd w:id="0"/>
    </w:p>
    <w:sectPr w:rsidR="004A4844" w:rsidRPr="0017296E" w:rsidSect="00111469"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6E"/>
    <w:rsid w:val="00111469"/>
    <w:rsid w:val="0017296E"/>
    <w:rsid w:val="004A4844"/>
    <w:rsid w:val="00544056"/>
    <w:rsid w:val="00922E11"/>
    <w:rsid w:val="009C3635"/>
    <w:rsid w:val="00D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2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2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lox@yaho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filox@yahoo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filox@yahoo.it" TargetMode="External"/><Relationship Id="rId11" Type="http://schemas.openxmlformats.org/officeDocument/2006/relationships/hyperlink" Target="mailto:cfilox@yahoo.it" TargetMode="External"/><Relationship Id="rId5" Type="http://schemas.openxmlformats.org/officeDocument/2006/relationships/hyperlink" Target="mailto:cfilox@yahoo.it" TargetMode="External"/><Relationship Id="rId10" Type="http://schemas.openxmlformats.org/officeDocument/2006/relationships/hyperlink" Target="mailto:cfilox@yaho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filox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costa</dc:creator>
  <cp:lastModifiedBy>filomena costa</cp:lastModifiedBy>
  <cp:revision>2</cp:revision>
  <dcterms:created xsi:type="dcterms:W3CDTF">2019-06-18T15:04:00Z</dcterms:created>
  <dcterms:modified xsi:type="dcterms:W3CDTF">2019-06-18T16:02:00Z</dcterms:modified>
</cp:coreProperties>
</file>